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F39D1" w14:textId="3359CF3C" w:rsidR="00094BF7" w:rsidRPr="00802516" w:rsidRDefault="00094BF7" w:rsidP="008233C8">
      <w:pPr>
        <w:spacing w:after="0" w:line="276" w:lineRule="auto"/>
        <w:jc w:val="center"/>
        <w:rPr>
          <w:rFonts w:ascii="Times New Roman Bold" w:hAnsi="Times New Roman Bold" w:cs="Times New Roman"/>
          <w:b/>
          <w:smallCaps/>
          <w:sz w:val="26"/>
          <w:szCs w:val="28"/>
        </w:rPr>
      </w:pPr>
      <w:r w:rsidRPr="00802516">
        <w:rPr>
          <w:b/>
          <w:smallCaps/>
          <w:noProof/>
          <w:sz w:val="24"/>
          <w:szCs w:val="28"/>
        </w:rPr>
        <w:drawing>
          <wp:inline distT="0" distB="0" distL="0" distR="0" wp14:anchorId="176FEF24" wp14:editId="3C35F05A">
            <wp:extent cx="8858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ddington_Logos_021320_V2_Blue Circ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3576BC03" w14:textId="78E616A2" w:rsidR="0031566C"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Town of Weddington</w:t>
      </w:r>
    </w:p>
    <w:p w14:paraId="23CBCFF0" w14:textId="251ED951"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 xml:space="preserve">Regular Town Council </w:t>
      </w:r>
      <w:r w:rsidR="009416CB">
        <w:rPr>
          <w:rFonts w:ascii="Times New Roman Bold" w:hAnsi="Times New Roman Bold" w:cs="Times New Roman"/>
          <w:b/>
          <w:smallCaps/>
          <w:sz w:val="24"/>
          <w:szCs w:val="24"/>
        </w:rPr>
        <w:t>Work Session</w:t>
      </w:r>
    </w:p>
    <w:p w14:paraId="2894BCA4" w14:textId="1B6F2C0D" w:rsidR="00F16D84" w:rsidRPr="008233C8" w:rsidRDefault="001302EE" w:rsidP="008233C8">
      <w:pPr>
        <w:spacing w:after="0" w:line="276"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Tuesday, June 20, 2023 – 12 noon</w:t>
      </w:r>
    </w:p>
    <w:p w14:paraId="0D0BEE10" w14:textId="4B2203D6"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Weddington Town Hall</w:t>
      </w:r>
    </w:p>
    <w:p w14:paraId="72FA013B" w14:textId="098E388E"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1924 Weddington Road Weddington, NC 28104</w:t>
      </w:r>
    </w:p>
    <w:p w14:paraId="301C4A4C" w14:textId="6FD3D4E0" w:rsidR="00F16D84" w:rsidRPr="008233C8" w:rsidRDefault="00F16D84" w:rsidP="008233C8">
      <w:pPr>
        <w:spacing w:after="0" w:line="276"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Agenda</w:t>
      </w:r>
    </w:p>
    <w:p w14:paraId="62C9093F" w14:textId="5574B2CB" w:rsidR="008233C8" w:rsidRDefault="008233C8" w:rsidP="008233C8">
      <w:pPr>
        <w:spacing w:after="0" w:line="276" w:lineRule="auto"/>
        <w:jc w:val="center"/>
        <w:rPr>
          <w:rFonts w:ascii="Times New Roman Bold" w:hAnsi="Times New Roman Bold" w:cs="Times New Roman"/>
          <w:b/>
          <w:smallCaps/>
          <w:sz w:val="24"/>
          <w:szCs w:val="24"/>
        </w:rPr>
      </w:pPr>
      <w:bookmarkStart w:id="0" w:name="_Hlk109643728"/>
    </w:p>
    <w:p w14:paraId="78FBE7B7" w14:textId="77777777" w:rsidR="008233C8" w:rsidRPr="008233C8" w:rsidRDefault="008233C8" w:rsidP="008233C8">
      <w:pPr>
        <w:spacing w:after="0" w:line="276" w:lineRule="auto"/>
        <w:jc w:val="center"/>
        <w:rPr>
          <w:rFonts w:ascii="Times New Roman Bold" w:hAnsi="Times New Roman Bold" w:cs="Times New Roman"/>
          <w:b/>
          <w:smallCaps/>
          <w:sz w:val="24"/>
          <w:szCs w:val="24"/>
        </w:rPr>
      </w:pPr>
    </w:p>
    <w:p w14:paraId="1E8B5276" w14:textId="576B7087" w:rsidR="001014BD" w:rsidRPr="008233C8" w:rsidRDefault="00E94020"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Call to Order</w:t>
      </w:r>
    </w:p>
    <w:p w14:paraId="1C0A17CF" w14:textId="77777777" w:rsidR="00ED76F5" w:rsidRPr="008233C8" w:rsidRDefault="00ED76F5"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Determination of Quorum</w:t>
      </w:r>
    </w:p>
    <w:p w14:paraId="5D87B56A" w14:textId="5CE22DBF" w:rsidR="00562084" w:rsidRDefault="005620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Additions, Deletions and/or Adoption of the Agenda</w:t>
      </w:r>
    </w:p>
    <w:p w14:paraId="6C01E40E" w14:textId="260E20FB" w:rsidR="00A219FA" w:rsidRPr="00A219FA" w:rsidRDefault="00A219FA" w:rsidP="00A219FA">
      <w:pPr>
        <w:pStyle w:val="ListParagraph"/>
        <w:numPr>
          <w:ilvl w:val="0"/>
          <w:numId w:val="1"/>
        </w:numPr>
        <w:spacing w:after="0" w:line="276" w:lineRule="auto"/>
        <w:rPr>
          <w:rFonts w:ascii="Times New Roman" w:hAnsi="Times New Roman" w:cs="Times New Roman"/>
          <w:sz w:val="21"/>
          <w:szCs w:val="21"/>
        </w:rPr>
      </w:pPr>
      <w:r>
        <w:rPr>
          <w:rFonts w:ascii="Times New Roman" w:hAnsi="Times New Roman" w:cs="Times New Roman"/>
          <w:sz w:val="24"/>
          <w:szCs w:val="24"/>
        </w:rPr>
        <w:t xml:space="preserve">Conflict of Interest Statement: </w:t>
      </w:r>
      <w:r w:rsidRPr="00D01598">
        <w:rPr>
          <w:rFonts w:ascii="Times New Roman" w:hAnsi="Times New Roman" w:cs="Times New Roman"/>
          <w:i/>
          <w:iCs/>
          <w:sz w:val="21"/>
          <w:szCs w:val="21"/>
        </w:rPr>
        <w:t>In accordance with the state government ethics act, it is the duty of every Council member to avoid conflicts of interest. Does any Council member have any known conflict of interest with respect to any matters on the agenda? If so, please identify the conflict and refrain from any participation in the matter involved.</w:t>
      </w:r>
    </w:p>
    <w:p w14:paraId="11E13877" w14:textId="477928E7" w:rsidR="00F54FD2" w:rsidRPr="008233C8" w:rsidRDefault="00F54FD2"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Old Business</w:t>
      </w:r>
    </w:p>
    <w:p w14:paraId="28C61B8D" w14:textId="1D1F7B8D" w:rsidR="0019027D" w:rsidRDefault="009416CB" w:rsidP="008233C8">
      <w:pPr>
        <w:pStyle w:val="ListParagraph"/>
        <w:numPr>
          <w:ilvl w:val="1"/>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Presentation by </w:t>
      </w:r>
      <w:r w:rsidR="00A77028">
        <w:rPr>
          <w:rFonts w:ascii="Times New Roman" w:hAnsi="Times New Roman" w:cs="Times New Roman"/>
          <w:sz w:val="24"/>
          <w:szCs w:val="24"/>
        </w:rPr>
        <w:t>Union County Library Foundation</w:t>
      </w:r>
      <w:r w:rsidR="000D7405">
        <w:rPr>
          <w:rFonts w:ascii="Times New Roman" w:hAnsi="Times New Roman" w:cs="Times New Roman"/>
          <w:sz w:val="24"/>
          <w:szCs w:val="24"/>
        </w:rPr>
        <w:t xml:space="preserve"> </w:t>
      </w:r>
    </w:p>
    <w:p w14:paraId="127A46DA" w14:textId="39D949AA" w:rsidR="009416CB" w:rsidRDefault="009416CB" w:rsidP="008233C8">
      <w:pPr>
        <w:pStyle w:val="ListParagraph"/>
        <w:numPr>
          <w:ilvl w:val="1"/>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Discussion</w:t>
      </w:r>
      <w:r w:rsidR="00A77028">
        <w:rPr>
          <w:rFonts w:ascii="Times New Roman" w:hAnsi="Times New Roman" w:cs="Times New Roman"/>
          <w:sz w:val="24"/>
          <w:szCs w:val="24"/>
        </w:rPr>
        <w:t xml:space="preserve"> F</w:t>
      </w:r>
      <w:r w:rsidR="001C6F61">
        <w:rPr>
          <w:rFonts w:ascii="Times New Roman" w:hAnsi="Times New Roman" w:cs="Times New Roman"/>
          <w:sz w:val="24"/>
          <w:szCs w:val="24"/>
        </w:rPr>
        <w:t xml:space="preserve">iscal </w:t>
      </w:r>
      <w:r w:rsidR="00A77028">
        <w:rPr>
          <w:rFonts w:ascii="Times New Roman" w:hAnsi="Times New Roman" w:cs="Times New Roman"/>
          <w:sz w:val="24"/>
          <w:szCs w:val="24"/>
        </w:rPr>
        <w:t>Y</w:t>
      </w:r>
      <w:r w:rsidR="001C6F61">
        <w:rPr>
          <w:rFonts w:ascii="Times New Roman" w:hAnsi="Times New Roman" w:cs="Times New Roman"/>
          <w:sz w:val="24"/>
          <w:szCs w:val="24"/>
        </w:rPr>
        <w:t>ear 2023-</w:t>
      </w:r>
      <w:r>
        <w:rPr>
          <w:rFonts w:ascii="Times New Roman" w:hAnsi="Times New Roman" w:cs="Times New Roman"/>
          <w:sz w:val="24"/>
          <w:szCs w:val="24"/>
        </w:rPr>
        <w:t xml:space="preserve">2024 </w:t>
      </w:r>
      <w:r w:rsidR="001C6F61">
        <w:rPr>
          <w:rFonts w:ascii="Times New Roman" w:hAnsi="Times New Roman" w:cs="Times New Roman"/>
          <w:sz w:val="24"/>
          <w:szCs w:val="24"/>
        </w:rPr>
        <w:t xml:space="preserve">Proposed </w:t>
      </w:r>
      <w:r>
        <w:rPr>
          <w:rFonts w:ascii="Times New Roman" w:hAnsi="Times New Roman" w:cs="Times New Roman"/>
          <w:sz w:val="24"/>
          <w:szCs w:val="24"/>
        </w:rPr>
        <w:t>Budget</w:t>
      </w:r>
    </w:p>
    <w:p w14:paraId="4E34D97F" w14:textId="21C587FD" w:rsidR="000D7405" w:rsidRPr="00A219FA" w:rsidRDefault="00A77028" w:rsidP="000128F0">
      <w:pPr>
        <w:pStyle w:val="ListParagraph"/>
        <w:numPr>
          <w:ilvl w:val="2"/>
          <w:numId w:val="1"/>
        </w:numPr>
        <w:spacing w:after="0" w:line="276" w:lineRule="auto"/>
        <w:rPr>
          <w:rFonts w:ascii="Times New Roman" w:hAnsi="Times New Roman" w:cs="Times New Roman"/>
          <w:sz w:val="24"/>
          <w:szCs w:val="24"/>
        </w:rPr>
      </w:pPr>
      <w:r w:rsidRPr="00A219FA">
        <w:rPr>
          <w:rFonts w:ascii="Times New Roman" w:hAnsi="Times New Roman" w:cs="Times New Roman"/>
          <w:sz w:val="24"/>
          <w:szCs w:val="24"/>
        </w:rPr>
        <w:t xml:space="preserve">Consideration of Fiscal Year 2023-2024 </w:t>
      </w:r>
      <w:r w:rsidR="00A219FA" w:rsidRPr="00A219FA">
        <w:rPr>
          <w:rFonts w:ascii="Times New Roman" w:hAnsi="Times New Roman" w:cs="Times New Roman"/>
          <w:sz w:val="24"/>
          <w:szCs w:val="24"/>
        </w:rPr>
        <w:t xml:space="preserve">Proposed </w:t>
      </w:r>
      <w:r w:rsidRPr="00A219FA">
        <w:rPr>
          <w:rFonts w:ascii="Times New Roman" w:hAnsi="Times New Roman" w:cs="Times New Roman"/>
          <w:sz w:val="24"/>
          <w:szCs w:val="24"/>
        </w:rPr>
        <w:t>Budget and Budget Ordinance</w:t>
      </w:r>
      <w:r w:rsidR="00A219FA" w:rsidRPr="00A219FA">
        <w:rPr>
          <w:rFonts w:ascii="Times New Roman" w:hAnsi="Times New Roman" w:cs="Times New Roman"/>
          <w:sz w:val="24"/>
          <w:szCs w:val="24"/>
        </w:rPr>
        <w:t xml:space="preserve"> </w:t>
      </w:r>
      <w:r w:rsidR="0024295A">
        <w:rPr>
          <w:rFonts w:ascii="Times New Roman" w:hAnsi="Times New Roman" w:cs="Times New Roman"/>
          <w:sz w:val="24"/>
          <w:szCs w:val="24"/>
        </w:rPr>
        <w:t xml:space="preserve">O-2023-05 </w:t>
      </w:r>
      <w:bookmarkStart w:id="1" w:name="_GoBack"/>
      <w:bookmarkEnd w:id="1"/>
      <w:r w:rsidR="00A219FA" w:rsidRPr="00A219FA">
        <w:rPr>
          <w:rFonts w:ascii="Times New Roman" w:hAnsi="Times New Roman" w:cs="Times New Roman"/>
          <w:sz w:val="24"/>
          <w:szCs w:val="24"/>
        </w:rPr>
        <w:t>and set the tax rate.</w:t>
      </w:r>
    </w:p>
    <w:p w14:paraId="1A2110D0" w14:textId="67FF7FDE" w:rsidR="001014BD"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Council Comments</w:t>
      </w:r>
      <w:r w:rsidR="000D7405">
        <w:rPr>
          <w:rFonts w:ascii="Times New Roman" w:hAnsi="Times New Roman" w:cs="Times New Roman"/>
          <w:sz w:val="24"/>
          <w:szCs w:val="24"/>
        </w:rPr>
        <w:t xml:space="preserve"> and Review Action Items</w:t>
      </w:r>
    </w:p>
    <w:p w14:paraId="44065620" w14:textId="493757BE" w:rsidR="00021304" w:rsidRPr="008233C8" w:rsidRDefault="00F16D84" w:rsidP="008233C8">
      <w:pPr>
        <w:pStyle w:val="ListParagraph"/>
        <w:numPr>
          <w:ilvl w:val="0"/>
          <w:numId w:val="1"/>
        </w:numPr>
        <w:spacing w:after="0" w:line="276" w:lineRule="auto"/>
        <w:rPr>
          <w:rFonts w:ascii="Times New Roman" w:hAnsi="Times New Roman" w:cs="Times New Roman"/>
          <w:sz w:val="24"/>
          <w:szCs w:val="24"/>
        </w:rPr>
      </w:pPr>
      <w:r w:rsidRPr="008233C8">
        <w:rPr>
          <w:rFonts w:ascii="Times New Roman" w:hAnsi="Times New Roman" w:cs="Times New Roman"/>
          <w:sz w:val="24"/>
          <w:szCs w:val="24"/>
        </w:rPr>
        <w:t>Adjournment</w:t>
      </w:r>
      <w:bookmarkEnd w:id="0"/>
    </w:p>
    <w:sectPr w:rsidR="00021304" w:rsidRPr="008233C8" w:rsidSect="008233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4DCA" w14:textId="77777777" w:rsidR="00021304" w:rsidRDefault="00021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272C" w14:textId="77777777" w:rsidR="00021304" w:rsidRDefault="00021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44EB" w14:textId="77777777" w:rsidR="00021304" w:rsidRDefault="0002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71EB" w14:textId="450E3297" w:rsidR="00021304" w:rsidRDefault="00021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4277921"/>
      <w:docPartObj>
        <w:docPartGallery w:val="Watermarks"/>
        <w:docPartUnique/>
      </w:docPartObj>
    </w:sdtPr>
    <w:sdtEndPr/>
    <w:sdtContent>
      <w:p w14:paraId="221E0653" w14:textId="3C392CC7" w:rsidR="00672A7E" w:rsidRDefault="0024295A">
        <w:pPr>
          <w:pStyle w:val="Header"/>
        </w:pPr>
        <w:r>
          <w:rPr>
            <w:noProof/>
          </w:rPr>
          <w:pict w14:anchorId="6BFD0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7408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45C5" w14:textId="166BEA74" w:rsidR="00021304" w:rsidRDefault="0002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C6E52"/>
    <w:multiLevelType w:val="hybridMultilevel"/>
    <w:tmpl w:val="050E2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1247D6"/>
    <w:multiLevelType w:val="hybridMultilevel"/>
    <w:tmpl w:val="A488814C"/>
    <w:lvl w:ilvl="0" w:tplc="D5E0B3E6">
      <w:start w:val="1"/>
      <w:numFmt w:val="decimal"/>
      <w:lvlText w:val="%1."/>
      <w:lvlJc w:val="left"/>
      <w:pPr>
        <w:ind w:left="720" w:hanging="360"/>
      </w:pPr>
      <w:rPr>
        <w:b w:val="0"/>
        <w:bCs/>
      </w:rPr>
    </w:lvl>
    <w:lvl w:ilvl="1" w:tplc="8B745FA2">
      <w:start w:val="1"/>
      <w:numFmt w:val="upp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B0688"/>
    <w:multiLevelType w:val="hybridMultilevel"/>
    <w:tmpl w:val="9A6EDB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B32A7B"/>
    <w:multiLevelType w:val="hybridMultilevel"/>
    <w:tmpl w:val="DE200E9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174082"/>
    <o:shapelayout v:ext="edit">
      <o:idmap v:ext="edit" data="17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7C96"/>
    <w:rsid w:val="000159B3"/>
    <w:rsid w:val="00021304"/>
    <w:rsid w:val="00047FCE"/>
    <w:rsid w:val="00061E54"/>
    <w:rsid w:val="00094BF7"/>
    <w:rsid w:val="000A1E29"/>
    <w:rsid w:val="000A6FB3"/>
    <w:rsid w:val="000D7405"/>
    <w:rsid w:val="0010094E"/>
    <w:rsid w:val="001014BD"/>
    <w:rsid w:val="001053DC"/>
    <w:rsid w:val="001302EE"/>
    <w:rsid w:val="0013606F"/>
    <w:rsid w:val="001463C1"/>
    <w:rsid w:val="00146995"/>
    <w:rsid w:val="00147B1D"/>
    <w:rsid w:val="00173538"/>
    <w:rsid w:val="0018246E"/>
    <w:rsid w:val="00184115"/>
    <w:rsid w:val="00184514"/>
    <w:rsid w:val="0019027D"/>
    <w:rsid w:val="001A67D2"/>
    <w:rsid w:val="001C2941"/>
    <w:rsid w:val="001C6F61"/>
    <w:rsid w:val="001E4224"/>
    <w:rsid w:val="001F3A54"/>
    <w:rsid w:val="001F6F00"/>
    <w:rsid w:val="0020748C"/>
    <w:rsid w:val="00224982"/>
    <w:rsid w:val="00236359"/>
    <w:rsid w:val="0024192E"/>
    <w:rsid w:val="00241F4E"/>
    <w:rsid w:val="0024295A"/>
    <w:rsid w:val="00262850"/>
    <w:rsid w:val="002630BF"/>
    <w:rsid w:val="0026520D"/>
    <w:rsid w:val="002812EB"/>
    <w:rsid w:val="002A5D4A"/>
    <w:rsid w:val="002B1B63"/>
    <w:rsid w:val="002C2FF5"/>
    <w:rsid w:val="002E3ADC"/>
    <w:rsid w:val="0031566C"/>
    <w:rsid w:val="00332F5F"/>
    <w:rsid w:val="0033588E"/>
    <w:rsid w:val="0033694D"/>
    <w:rsid w:val="003467C2"/>
    <w:rsid w:val="0035644E"/>
    <w:rsid w:val="00374279"/>
    <w:rsid w:val="00377430"/>
    <w:rsid w:val="003823CB"/>
    <w:rsid w:val="003903BB"/>
    <w:rsid w:val="003A439B"/>
    <w:rsid w:val="003B5EAF"/>
    <w:rsid w:val="003C0FE8"/>
    <w:rsid w:val="003D13A9"/>
    <w:rsid w:val="003D39FB"/>
    <w:rsid w:val="003D70B2"/>
    <w:rsid w:val="003F77F7"/>
    <w:rsid w:val="00415792"/>
    <w:rsid w:val="0041723D"/>
    <w:rsid w:val="00426E97"/>
    <w:rsid w:val="00436500"/>
    <w:rsid w:val="00441FF1"/>
    <w:rsid w:val="00442A5A"/>
    <w:rsid w:val="004634C6"/>
    <w:rsid w:val="00481C9A"/>
    <w:rsid w:val="00486A46"/>
    <w:rsid w:val="00490DFB"/>
    <w:rsid w:val="004A1117"/>
    <w:rsid w:val="004A5C26"/>
    <w:rsid w:val="004A642E"/>
    <w:rsid w:val="004C4162"/>
    <w:rsid w:val="004C4DE2"/>
    <w:rsid w:val="004C5AB2"/>
    <w:rsid w:val="004D1ACF"/>
    <w:rsid w:val="004E41C1"/>
    <w:rsid w:val="004F3C95"/>
    <w:rsid w:val="00510174"/>
    <w:rsid w:val="005179E3"/>
    <w:rsid w:val="00557CB3"/>
    <w:rsid w:val="0056080C"/>
    <w:rsid w:val="00562084"/>
    <w:rsid w:val="00573F00"/>
    <w:rsid w:val="005802E3"/>
    <w:rsid w:val="005A575B"/>
    <w:rsid w:val="005C234B"/>
    <w:rsid w:val="005C2E4B"/>
    <w:rsid w:val="005D3BC2"/>
    <w:rsid w:val="005E0D6E"/>
    <w:rsid w:val="005F24B7"/>
    <w:rsid w:val="005F595A"/>
    <w:rsid w:val="00607884"/>
    <w:rsid w:val="00611CF0"/>
    <w:rsid w:val="00620BDF"/>
    <w:rsid w:val="006351F0"/>
    <w:rsid w:val="00650197"/>
    <w:rsid w:val="00657C0D"/>
    <w:rsid w:val="00672A7E"/>
    <w:rsid w:val="00682650"/>
    <w:rsid w:val="00690209"/>
    <w:rsid w:val="006B31B7"/>
    <w:rsid w:val="006B6DEE"/>
    <w:rsid w:val="006E4047"/>
    <w:rsid w:val="006F2F75"/>
    <w:rsid w:val="00706C4B"/>
    <w:rsid w:val="00716BBB"/>
    <w:rsid w:val="00726F99"/>
    <w:rsid w:val="007278B1"/>
    <w:rsid w:val="007513F7"/>
    <w:rsid w:val="007606CE"/>
    <w:rsid w:val="007702AF"/>
    <w:rsid w:val="0079189B"/>
    <w:rsid w:val="007963D8"/>
    <w:rsid w:val="007A2400"/>
    <w:rsid w:val="007D2066"/>
    <w:rsid w:val="007F64F1"/>
    <w:rsid w:val="008005B7"/>
    <w:rsid w:val="008022DA"/>
    <w:rsid w:val="00802516"/>
    <w:rsid w:val="00807FE4"/>
    <w:rsid w:val="008215C0"/>
    <w:rsid w:val="008233C8"/>
    <w:rsid w:val="00823820"/>
    <w:rsid w:val="008311C9"/>
    <w:rsid w:val="00845410"/>
    <w:rsid w:val="0088184A"/>
    <w:rsid w:val="008856CC"/>
    <w:rsid w:val="008A03CF"/>
    <w:rsid w:val="008A33AE"/>
    <w:rsid w:val="008C6288"/>
    <w:rsid w:val="008D3553"/>
    <w:rsid w:val="008E1174"/>
    <w:rsid w:val="008E77FC"/>
    <w:rsid w:val="008E7F7E"/>
    <w:rsid w:val="0090082F"/>
    <w:rsid w:val="00902B32"/>
    <w:rsid w:val="00907E9D"/>
    <w:rsid w:val="00911695"/>
    <w:rsid w:val="00934531"/>
    <w:rsid w:val="00936C99"/>
    <w:rsid w:val="00940709"/>
    <w:rsid w:val="009416CB"/>
    <w:rsid w:val="00946DCF"/>
    <w:rsid w:val="0096559B"/>
    <w:rsid w:val="00986163"/>
    <w:rsid w:val="009B4E04"/>
    <w:rsid w:val="009C4DD2"/>
    <w:rsid w:val="009C6888"/>
    <w:rsid w:val="009D0BE6"/>
    <w:rsid w:val="009D37A7"/>
    <w:rsid w:val="009F1B11"/>
    <w:rsid w:val="00A10718"/>
    <w:rsid w:val="00A219FA"/>
    <w:rsid w:val="00A272D8"/>
    <w:rsid w:val="00A31E07"/>
    <w:rsid w:val="00A60E73"/>
    <w:rsid w:val="00A747D7"/>
    <w:rsid w:val="00A77028"/>
    <w:rsid w:val="00A95318"/>
    <w:rsid w:val="00AA203F"/>
    <w:rsid w:val="00AB3E16"/>
    <w:rsid w:val="00AD7344"/>
    <w:rsid w:val="00AE34D8"/>
    <w:rsid w:val="00AE67D9"/>
    <w:rsid w:val="00AF59BB"/>
    <w:rsid w:val="00B0746D"/>
    <w:rsid w:val="00B14E7A"/>
    <w:rsid w:val="00B32119"/>
    <w:rsid w:val="00B36FA9"/>
    <w:rsid w:val="00B42A30"/>
    <w:rsid w:val="00B44130"/>
    <w:rsid w:val="00B47762"/>
    <w:rsid w:val="00B47C2F"/>
    <w:rsid w:val="00B64FF2"/>
    <w:rsid w:val="00B65A01"/>
    <w:rsid w:val="00BB086E"/>
    <w:rsid w:val="00BB72B6"/>
    <w:rsid w:val="00BD4894"/>
    <w:rsid w:val="00BE18F6"/>
    <w:rsid w:val="00BE23AF"/>
    <w:rsid w:val="00BF7668"/>
    <w:rsid w:val="00C05A30"/>
    <w:rsid w:val="00C117F9"/>
    <w:rsid w:val="00C32F2D"/>
    <w:rsid w:val="00C43E62"/>
    <w:rsid w:val="00C60749"/>
    <w:rsid w:val="00C62289"/>
    <w:rsid w:val="00C76C67"/>
    <w:rsid w:val="00C80E6E"/>
    <w:rsid w:val="00CA587E"/>
    <w:rsid w:val="00CC76B2"/>
    <w:rsid w:val="00CD7236"/>
    <w:rsid w:val="00CD7BE8"/>
    <w:rsid w:val="00D05238"/>
    <w:rsid w:val="00D26BD4"/>
    <w:rsid w:val="00D27609"/>
    <w:rsid w:val="00D362F1"/>
    <w:rsid w:val="00D420E1"/>
    <w:rsid w:val="00D50D51"/>
    <w:rsid w:val="00D760C1"/>
    <w:rsid w:val="00D91FE1"/>
    <w:rsid w:val="00D92E3B"/>
    <w:rsid w:val="00D9494A"/>
    <w:rsid w:val="00D97FFB"/>
    <w:rsid w:val="00DB0029"/>
    <w:rsid w:val="00E00780"/>
    <w:rsid w:val="00E00C26"/>
    <w:rsid w:val="00E20924"/>
    <w:rsid w:val="00E30FCF"/>
    <w:rsid w:val="00E34295"/>
    <w:rsid w:val="00E43432"/>
    <w:rsid w:val="00E47A83"/>
    <w:rsid w:val="00E53D3A"/>
    <w:rsid w:val="00E64DAE"/>
    <w:rsid w:val="00E65118"/>
    <w:rsid w:val="00E70C9B"/>
    <w:rsid w:val="00E8708D"/>
    <w:rsid w:val="00E92618"/>
    <w:rsid w:val="00E94020"/>
    <w:rsid w:val="00E96AA4"/>
    <w:rsid w:val="00EB0FD1"/>
    <w:rsid w:val="00ED76F5"/>
    <w:rsid w:val="00EF33C3"/>
    <w:rsid w:val="00F16D84"/>
    <w:rsid w:val="00F27954"/>
    <w:rsid w:val="00F362BE"/>
    <w:rsid w:val="00F42B7F"/>
    <w:rsid w:val="00F54FD2"/>
    <w:rsid w:val="00F65629"/>
    <w:rsid w:val="00F72EDB"/>
    <w:rsid w:val="00F762F3"/>
    <w:rsid w:val="00F93BA2"/>
    <w:rsid w:val="00FA358E"/>
    <w:rsid w:val="00FB2F12"/>
    <w:rsid w:val="00FB534B"/>
    <w:rsid w:val="00FB5797"/>
    <w:rsid w:val="00FC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14:docId w14:val="4DB4C6C1"/>
  <w15:chartTrackingRefBased/>
  <w15:docId w15:val="{21BF2CF2-93BB-4735-87CA-612C1868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character" w:styleId="Hyperlink">
    <w:name w:val="Hyperlink"/>
    <w:basedOn w:val="DefaultParagraphFont"/>
    <w:uiPriority w:val="99"/>
    <w:semiHidden/>
    <w:unhideWhenUsed/>
    <w:rsid w:val="002812EB"/>
    <w:rPr>
      <w:color w:val="0000FF"/>
      <w:u w:val="single"/>
    </w:rPr>
  </w:style>
  <w:style w:type="paragraph" w:styleId="NoSpacing">
    <w:name w:val="No Spacing"/>
    <w:uiPriority w:val="1"/>
    <w:qFormat/>
    <w:rsid w:val="00C05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1332">
      <w:bodyDiv w:val="1"/>
      <w:marLeft w:val="0"/>
      <w:marRight w:val="0"/>
      <w:marTop w:val="0"/>
      <w:marBottom w:val="0"/>
      <w:divBdr>
        <w:top w:val="none" w:sz="0" w:space="0" w:color="auto"/>
        <w:left w:val="none" w:sz="0" w:space="0" w:color="auto"/>
        <w:bottom w:val="none" w:sz="0" w:space="0" w:color="auto"/>
        <w:right w:val="none" w:sz="0" w:space="0" w:color="auto"/>
      </w:divBdr>
    </w:div>
    <w:div w:id="1216509537">
      <w:bodyDiv w:val="1"/>
      <w:marLeft w:val="0"/>
      <w:marRight w:val="0"/>
      <w:marTop w:val="0"/>
      <w:marBottom w:val="0"/>
      <w:divBdr>
        <w:top w:val="none" w:sz="0" w:space="0" w:color="auto"/>
        <w:left w:val="none" w:sz="0" w:space="0" w:color="auto"/>
        <w:bottom w:val="none" w:sz="0" w:space="0" w:color="auto"/>
        <w:right w:val="none" w:sz="0" w:space="0" w:color="auto"/>
      </w:divBdr>
    </w:div>
    <w:div w:id="1366785724">
      <w:bodyDiv w:val="1"/>
      <w:marLeft w:val="0"/>
      <w:marRight w:val="0"/>
      <w:marTop w:val="0"/>
      <w:marBottom w:val="0"/>
      <w:divBdr>
        <w:top w:val="none" w:sz="0" w:space="0" w:color="auto"/>
        <w:left w:val="none" w:sz="0" w:space="0" w:color="auto"/>
        <w:bottom w:val="none" w:sz="0" w:space="0" w:color="auto"/>
        <w:right w:val="none" w:sz="0" w:space="0" w:color="auto"/>
      </w:divBdr>
    </w:div>
    <w:div w:id="173083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D34B8-95FC-45B6-8F6F-B8CB91284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5</cp:revision>
  <cp:lastPrinted>2023-03-08T18:51:00Z</cp:lastPrinted>
  <dcterms:created xsi:type="dcterms:W3CDTF">2023-06-13T17:21:00Z</dcterms:created>
  <dcterms:modified xsi:type="dcterms:W3CDTF">2023-06-16T18:54:00Z</dcterms:modified>
</cp:coreProperties>
</file>